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5653B8" w:rsidRPr="005653B8" w:rsidP="005653B8">
      <w:pPr>
        <w:tabs>
          <w:tab w:val="left" w:pos="3885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  <w:gridCol w:w="5997"/>
      </w:tblGrid>
      <w:tr w:rsidTr="00E45A17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1139"/>
        </w:trPr>
        <w:tc>
          <w:tcPr>
            <w:tcW w:w="3792" w:type="dxa"/>
            <w:shd w:val="clear" w:color="auto" w:fill="FFFFFF"/>
            <w:vAlign w:val="center"/>
          </w:tcPr>
          <w:p w:rsidR="00B44DD8" w:rsidRPr="00EF4DF3" w:rsidP="00EF4DF3">
            <w:pPr>
              <w:jc w:val="both"/>
              <w:rPr>
                <w:color w:val="000000"/>
                <w:shd w:val="clear" w:color="auto" w:fill="FFFF00"/>
              </w:rPr>
            </w:pPr>
            <w:r w:rsidRPr="00EF4DF3">
              <w:rPr>
                <w:b/>
                <w:color w:val="000000"/>
                <w:shd w:val="clear" w:color="auto" w:fill="FFFFFF"/>
              </w:rPr>
              <w:t>Uygunluk Değerlendirmesinin</w:t>
            </w:r>
            <w:r w:rsidR="00EF4DF3">
              <w:rPr>
                <w:color w:val="000000"/>
                <w:shd w:val="clear" w:color="auto" w:fill="FFFFFF"/>
              </w:rPr>
              <w:t xml:space="preserve"> yapılacağı </w:t>
            </w:r>
            <w:r w:rsidRPr="00EF4DF3">
              <w:rPr>
                <w:color w:val="000000"/>
                <w:u w:val="single"/>
              </w:rPr>
              <w:t>alt, üst, aralık sınır değerleri</w:t>
            </w:r>
            <w:r w:rsidRPr="00905BEA">
              <w:rPr>
                <w:color w:val="000000"/>
              </w:rPr>
              <w:t xml:space="preserve"> veya </w:t>
            </w:r>
            <w:r w:rsidRPr="00EF4DF3">
              <w:rPr>
                <w:color w:val="000000"/>
                <w:u w:val="single"/>
              </w:rPr>
              <w:t>standartlar veya teknik şartname vb. dokümanın</w:t>
            </w:r>
            <w:r w:rsidRPr="00905BEA">
              <w:rPr>
                <w:color w:val="000000"/>
              </w:rPr>
              <w:t xml:space="preserve"> isimleri ve yılını belirtiniz. </w:t>
            </w:r>
          </w:p>
          <w:p w:rsidR="00B44DD8" w:rsidRPr="00905BEA" w:rsidP="00E45A17">
            <w:pPr>
              <w:rPr>
                <w:color w:val="000000"/>
              </w:rPr>
            </w:pPr>
          </w:p>
          <w:p w:rsidR="00B44DD8" w:rsidRPr="00905BEA" w:rsidP="00E45A17">
            <w:pPr>
              <w:rPr>
                <w:color w:val="000000"/>
              </w:rPr>
            </w:pPr>
            <w:r w:rsidRPr="00905BEA">
              <w:rPr>
                <w:color w:val="000000"/>
              </w:rPr>
              <w:t>Ayrıca ilgili dokümanları ekleyiniz</w:t>
            </w:r>
          </w:p>
        </w:tc>
        <w:tc>
          <w:tcPr>
            <w:tcW w:w="5997" w:type="dxa"/>
            <w:shd w:val="clear" w:color="auto" w:fill="auto"/>
          </w:tcPr>
          <w:p w:rsidR="00B44DD8" w:rsidP="00E71707"/>
        </w:tc>
      </w:tr>
    </w:tbl>
    <w:p w:rsidR="00E51B03" w:rsidP="005653B8">
      <w:pPr>
        <w:tabs>
          <w:tab w:val="left" w:pos="3885"/>
        </w:tabs>
        <w:rPr>
          <w:rFonts w:ascii="Arial Narrow" w:hAnsi="Arial Narrow"/>
          <w:sz w:val="22"/>
          <w:szCs w:val="22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2274"/>
        <w:gridCol w:w="1137"/>
        <w:gridCol w:w="1707"/>
        <w:gridCol w:w="1421"/>
        <w:gridCol w:w="1137"/>
        <w:gridCol w:w="1361"/>
      </w:tblGrid>
      <w:tr w:rsidTr="00AA53AB">
        <w:tblPrEx>
          <w:tblW w:w="983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29"/>
          <w:tblHeader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B44DD8" w:rsidRPr="00E51682" w:rsidP="00E71707">
            <w:pPr>
              <w:jc w:val="center"/>
              <w:rPr>
                <w:b/>
                <w:sz w:val="18"/>
                <w:szCs w:val="18"/>
              </w:rPr>
            </w:pPr>
            <w:r w:rsidRPr="00E51682">
              <w:rPr>
                <w:b/>
                <w:sz w:val="18"/>
                <w:szCs w:val="18"/>
              </w:rPr>
              <w:t>Durum</w:t>
            </w:r>
          </w:p>
        </w:tc>
        <w:tc>
          <w:tcPr>
            <w:tcW w:w="51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44DD8" w:rsidRPr="00E51682" w:rsidP="00E71707">
            <w:pPr>
              <w:jc w:val="center"/>
              <w:rPr>
                <w:b/>
                <w:sz w:val="18"/>
                <w:szCs w:val="18"/>
              </w:rPr>
            </w:pPr>
            <w:r w:rsidRPr="00E51682">
              <w:rPr>
                <w:b/>
                <w:sz w:val="18"/>
                <w:szCs w:val="18"/>
              </w:rPr>
              <w:t>Belirsizlik dahil</w:t>
            </w:r>
          </w:p>
          <w:p w:rsidR="00B44DD8" w:rsidRPr="00E51682" w:rsidP="00E71707">
            <w:pPr>
              <w:jc w:val="center"/>
              <w:rPr>
                <w:b/>
                <w:sz w:val="18"/>
                <w:szCs w:val="18"/>
              </w:rPr>
            </w:pPr>
            <w:r w:rsidRPr="00E51682">
              <w:rPr>
                <w:b/>
                <w:sz w:val="18"/>
                <w:szCs w:val="18"/>
              </w:rPr>
              <w:t>(</w:t>
            </w:r>
            <w:r w:rsidRPr="00E51682">
              <w:rPr>
                <w:b/>
              </w:rPr>
              <w:t>%95 güven aralığında k=2)</w:t>
            </w:r>
          </w:p>
        </w:tc>
        <w:tc>
          <w:tcPr>
            <w:tcW w:w="391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44DD8" w:rsidRPr="00E51682" w:rsidP="00E717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Belirsizlik hariç*</w:t>
            </w:r>
          </w:p>
          <w:p w:rsidR="00B44DD8" w:rsidRPr="00E51682" w:rsidP="00E71707">
            <w:pPr>
              <w:jc w:val="center"/>
              <w:rPr>
                <w:b/>
                <w:sz w:val="18"/>
                <w:szCs w:val="18"/>
              </w:rPr>
            </w:pPr>
            <w:r w:rsidRPr="00E51682">
              <w:rPr>
                <w:b/>
                <w:sz w:val="18"/>
                <w:szCs w:val="18"/>
              </w:rPr>
              <w:t>(k=0)</w:t>
            </w:r>
          </w:p>
        </w:tc>
      </w:tr>
      <w:tr w:rsidTr="00AA53AB">
        <w:tblPrEx>
          <w:tblW w:w="9831" w:type="dxa"/>
          <w:jc w:val="center"/>
          <w:tblLayout w:type="fixed"/>
          <w:tblLook w:val="04A0"/>
        </w:tblPrEx>
        <w:trPr>
          <w:cantSplit/>
          <w:trHeight w:val="239"/>
          <w:tblHeader/>
          <w:jc w:val="center"/>
        </w:trPr>
        <w:tc>
          <w:tcPr>
            <w:tcW w:w="79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44DD8" w:rsidRPr="00E51682" w:rsidP="00E717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18" w:type="dxa"/>
            <w:gridSpan w:val="3"/>
            <w:tcBorders>
              <w:top w:val="nil"/>
            </w:tcBorders>
            <w:shd w:val="clear" w:color="auto" w:fill="auto"/>
          </w:tcPr>
          <w:p w:rsidR="00B44DD8" w:rsidRPr="006D0AA7" w:rsidP="00E71707">
            <w:pPr>
              <w:jc w:val="center"/>
              <w:rPr>
                <w:rFonts w:ascii="Calibri Light" w:hAnsi="Calibri Light" w:cs="Calibri Light"/>
              </w:rPr>
            </w:pPr>
            <w:r w:rsidRPr="006D0AA7">
              <w:rPr>
                <w:rFonts w:ascii="MS Gothic" w:eastAsia="MS Gothic" w:hAnsi="MS Gothic" w:cs="Calibri Light" w:hint="eastAsia"/>
              </w:rPr>
              <w:t>☐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B44DD8" w:rsidRPr="006D0AA7" w:rsidP="00E71707">
            <w:pPr>
              <w:jc w:val="center"/>
              <w:rPr>
                <w:rFonts w:ascii="Calibri Light" w:hAnsi="Calibri Light" w:cs="Calibri Light"/>
              </w:rPr>
            </w:pPr>
            <w:r w:rsidRPr="00B0526A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Tr="007C3192">
        <w:tblPrEx>
          <w:tblW w:w="9831" w:type="dxa"/>
          <w:jc w:val="center"/>
          <w:tblLayout w:type="fixed"/>
          <w:tblLook w:val="04A0"/>
        </w:tblPrEx>
        <w:trPr>
          <w:cantSplit/>
          <w:trHeight w:val="619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44DD8" w:rsidRPr="00B9492B" w:rsidP="00E45A17">
            <w:pPr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t>Belirsizlik eklemesiyle üst sınırdan küçük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4476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45" r="81407" b="52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bottom w:val="nil"/>
            </w:tcBorders>
            <w:shd w:val="clear" w:color="auto" w:fill="auto"/>
            <w:vAlign w:val="bottom"/>
          </w:tcPr>
          <w:p w:rsidR="00B44DD8" w:rsidRPr="00B9492B" w:rsidP="007C3192">
            <w:pPr>
              <w:jc w:val="center"/>
              <w:rPr>
                <w:b/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>Kabul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Üst sınırdan küçük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09600" cy="3905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25" r="5791" b="9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9492B">
              <w:rPr>
                <w:b/>
                <w:noProof/>
                <w:sz w:val="18"/>
                <w:szCs w:val="18"/>
              </w:rPr>
              <w:t>Kabul</w:t>
            </w:r>
          </w:p>
        </w:tc>
      </w:tr>
      <w:tr w:rsidTr="007C3192">
        <w:tblPrEx>
          <w:tblW w:w="9831" w:type="dxa"/>
          <w:jc w:val="center"/>
          <w:tblLayout w:type="fixed"/>
          <w:tblLook w:val="04A0"/>
        </w:tblPrEx>
        <w:trPr>
          <w:cantSplit/>
          <w:trHeight w:val="619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B44DD8" w:rsidRPr="00B9492B" w:rsidP="00E45A17">
            <w:pPr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t>Belirsizlik çıkarılmasıyla alt sınırdan büyük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5048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774" r="81407" b="19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nil"/>
            </w:tcBorders>
            <w:shd w:val="clear" w:color="auto" w:fill="auto"/>
            <w:vAlign w:val="bottom"/>
          </w:tcPr>
          <w:p w:rsidR="00B44DD8" w:rsidRPr="00B9492B" w:rsidP="007C3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</w:tr>
      <w:tr w:rsidTr="00E45A17">
        <w:tblPrEx>
          <w:tblW w:w="9831" w:type="dxa"/>
          <w:jc w:val="center"/>
          <w:tblLayout w:type="fixed"/>
          <w:tblLook w:val="04A0"/>
        </w:tblPrEx>
        <w:trPr>
          <w:cantSplit/>
          <w:trHeight w:val="619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2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44DD8" w:rsidRPr="00B9492B" w:rsidP="00E45A17">
            <w:pPr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t>Belirsizlik eklemesiyle üst sınırı;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533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27" t="9210" r="62312" b="53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bottom w:val="nil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>Kabul</w:t>
            </w:r>
            <w:r>
              <w:rPr>
                <w:b/>
                <w:noProof/>
                <w:sz w:val="18"/>
                <w:szCs w:val="18"/>
              </w:rPr>
              <w:t xml:space="preserve"> veya Ret **</w:t>
            </w:r>
          </w:p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b/>
                <w:noProof/>
                <w:sz w:val="18"/>
                <w:szCs w:val="18"/>
              </w:rPr>
              <w:t>Kabul:</w:t>
            </w:r>
            <w:r w:rsidRPr="00B9492B">
              <w:rPr>
                <w:noProof/>
                <w:sz w:val="18"/>
                <w:szCs w:val="18"/>
              </w:rPr>
              <w:t xml:space="preserve"> basit orantıyla en fazla (</w:t>
            </w:r>
            <w:r w:rsidRPr="00B9492B">
              <w:rPr>
                <w:rFonts w:ascii="Arial" w:hAnsi="Arial" w:cs="Arial"/>
                <w:noProof/>
                <w:sz w:val="18"/>
                <w:szCs w:val="18"/>
              </w:rPr>
              <w:t>&lt;</w:t>
            </w:r>
            <w:r w:rsidRPr="00B9492B">
              <w:rPr>
                <w:noProof/>
                <w:sz w:val="18"/>
                <w:szCs w:val="18"/>
              </w:rPr>
              <w:t>) %5 geçiyor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Alt sınırdan büyük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28650" cy="4286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</w:tr>
      <w:tr w:rsidTr="00E45A17">
        <w:tblPrEx>
          <w:tblW w:w="9831" w:type="dxa"/>
          <w:jc w:val="center"/>
          <w:tblLayout w:type="fixed"/>
          <w:tblLook w:val="04A0"/>
        </w:tblPrEx>
        <w:trPr>
          <w:cantSplit/>
          <w:trHeight w:val="619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B44DD8" w:rsidRPr="00B9492B" w:rsidP="00E45A17">
            <w:pPr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t xml:space="preserve">Belirsizlik çıkarılmasıyla alt sınırı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4667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27" t="52289" r="62312" b="15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 xml:space="preserve">Ret: </w:t>
            </w:r>
            <w:r w:rsidRPr="00B9492B">
              <w:rPr>
                <w:noProof/>
                <w:sz w:val="18"/>
                <w:szCs w:val="18"/>
              </w:rPr>
              <w:t xml:space="preserve">basit orantıyla en az (≥) %5 geçiyor 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</w:tr>
      <w:tr w:rsidTr="00E45A17">
        <w:tblPrEx>
          <w:tblW w:w="9831" w:type="dxa"/>
          <w:jc w:val="center"/>
          <w:tblLayout w:type="fixed"/>
          <w:tblLook w:val="04A0"/>
        </w:tblPrEx>
        <w:trPr>
          <w:cantSplit/>
          <w:trHeight w:val="61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4DD8" w:rsidRPr="00B9492B" w:rsidP="00E45A17">
            <w:pPr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t>Sonuç tam üst sınır veya alt sınır değere eşit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457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b/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>Ret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t>Sonuç tam üst sınır veya alt sınır değere eşit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38175" cy="2857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b/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>Kabul veya Ret</w:t>
            </w:r>
          </w:p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>Kabul:</w:t>
            </w:r>
            <w:r w:rsidRPr="00B9492B">
              <w:rPr>
                <w:sz w:val="18"/>
                <w:szCs w:val="18"/>
              </w:rPr>
              <w:t xml:space="preserve"> Şartname sınırında “Eşit” varsa,</w:t>
            </w:r>
          </w:p>
          <w:p w:rsidR="00B44DD8" w:rsidRPr="00B9492B" w:rsidP="00E71707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>Ret:</w:t>
            </w:r>
            <w:r w:rsidRPr="00B9492B">
              <w:rPr>
                <w:sz w:val="18"/>
                <w:szCs w:val="18"/>
              </w:rPr>
              <w:t xml:space="preserve"> Şartname sınırında “Eşit” yoksa</w:t>
            </w:r>
          </w:p>
        </w:tc>
      </w:tr>
      <w:tr w:rsidTr="00E45A17">
        <w:tblPrEx>
          <w:tblW w:w="9831" w:type="dxa"/>
          <w:jc w:val="center"/>
          <w:tblLayout w:type="fixed"/>
          <w:tblLook w:val="04A0"/>
        </w:tblPrEx>
        <w:trPr>
          <w:cantSplit/>
          <w:trHeight w:val="619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4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44DD8" w:rsidRPr="00B9492B" w:rsidP="00E45A17">
            <w:pPr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t>Sonuç üst sınırdan büyük ancak belirsizliğin çıkarılmasıyla belli oranda üst sınır altında kalıyor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5238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b/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>Ret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Üst sınırdan büyük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28650" cy="4286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b/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>Ret</w:t>
            </w:r>
          </w:p>
        </w:tc>
      </w:tr>
      <w:tr w:rsidTr="00E45A17">
        <w:tblPrEx>
          <w:tblW w:w="9831" w:type="dxa"/>
          <w:jc w:val="center"/>
          <w:tblLayout w:type="fixed"/>
          <w:tblLook w:val="04A0"/>
        </w:tblPrEx>
        <w:trPr>
          <w:cantSplit/>
          <w:trHeight w:val="619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B44DD8" w:rsidRPr="00B9492B" w:rsidP="00E45A17">
            <w:pPr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t>Sonuç alt sınırdan küçük ancak belirsizliğin eklenmesiyle belli oranda alt sınır üstünde kalıyor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628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nil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E45A17">
        <w:tblPrEx>
          <w:tblW w:w="9831" w:type="dxa"/>
          <w:jc w:val="center"/>
          <w:tblLayout w:type="fixed"/>
          <w:tblLook w:val="04A0"/>
        </w:tblPrEx>
        <w:trPr>
          <w:cantSplit/>
          <w:trHeight w:val="619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5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44DD8" w:rsidRPr="00B9492B" w:rsidP="00E45A17">
            <w:pPr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t>Sonuç üst sınırdan büyük ve belirsizliğin çıkarılmasıyla üst sınır üstünde kalıyor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514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r="1340" b="63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bottom w:val="nil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b/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>Ret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Alt sınırdan küçük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09600" cy="390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25" r="5791" b="9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E45A17">
        <w:tblPrEx>
          <w:tblW w:w="9831" w:type="dxa"/>
          <w:jc w:val="center"/>
          <w:tblLayout w:type="fixed"/>
          <w:tblLook w:val="04A0"/>
        </w:tblPrEx>
        <w:trPr>
          <w:cantSplit/>
          <w:trHeight w:val="717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B44DD8" w:rsidRPr="00B9492B" w:rsidP="00E45A17">
            <w:pPr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t>Sonuç alt sınırdan küçük ancak belirsizliğin eklenmesiyle alt sınır altında kalıyor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533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61568" r="1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nil"/>
            </w:tcBorders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B44DD8" w:rsidRPr="00B9492B" w:rsidP="00E717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53AB" w:rsidRPr="00EF4DF3" w:rsidP="00AA53AB">
      <w:pPr>
        <w:tabs>
          <w:tab w:val="left" w:pos="284"/>
        </w:tabs>
        <w:jc w:val="both"/>
        <w:rPr>
          <w:b/>
          <w:sz w:val="18"/>
          <w:szCs w:val="18"/>
        </w:rPr>
      </w:pPr>
      <w:r w:rsidRPr="00EF4DF3">
        <w:rPr>
          <w:b/>
          <w:sz w:val="16"/>
          <w:szCs w:val="18"/>
        </w:rPr>
        <w:t xml:space="preserve">* </w:t>
        <w:tab/>
        <w:t>TS EN ISO/IEC 17025 kapsamında akredite olunmayan deneylerden uygunluk/uymazlık sadece “Belirsizlik hariç (k=0)” için verilir</w:t>
      </w:r>
    </w:p>
    <w:p w:rsidR="00AA53AB" w:rsidP="00AA53AB">
      <w:pPr>
        <w:ind w:left="-71" w:right="-1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:rsidR="00AA53AB" w:rsidRPr="00EF4DF3" w:rsidP="00AA53AB">
      <w:pPr>
        <w:ind w:left="-71" w:right="-1"/>
        <w:rPr>
          <w:b/>
          <w:bCs/>
          <w:color w:val="000000"/>
          <w:u w:val="single"/>
        </w:rPr>
      </w:pPr>
      <w:r>
        <w:rPr>
          <w:bCs/>
          <w:color w:val="000000"/>
        </w:rPr>
        <w:t xml:space="preserve"> </w:t>
      </w:r>
      <w:r w:rsidRPr="00AA53AB">
        <w:rPr>
          <w:b/>
          <w:bCs/>
          <w:color w:val="000000"/>
        </w:rPr>
        <w:t xml:space="preserve"> </w:t>
      </w:r>
      <w:r w:rsidR="00EF4DF3">
        <w:rPr>
          <w:b/>
          <w:bCs/>
          <w:color w:val="000000"/>
          <w:u w:val="single"/>
        </w:rPr>
        <w:t>Müşteri:</w:t>
      </w:r>
      <w:bookmarkStart w:id="0" w:name="_GoBack"/>
      <w:bookmarkEnd w:id="0"/>
    </w:p>
    <w:p w:rsidR="00AA53AB" w:rsidRPr="00EF4DF3" w:rsidP="00AA53AB">
      <w:pPr>
        <w:rPr>
          <w:bCs/>
          <w:color w:val="000000"/>
          <w:sz w:val="18"/>
          <w:szCs w:val="16"/>
        </w:rPr>
      </w:pPr>
      <w:r w:rsidRPr="00EF4DF3">
        <w:rPr>
          <w:bCs/>
          <w:color w:val="000000"/>
          <w:sz w:val="18"/>
          <w:szCs w:val="16"/>
        </w:rPr>
        <w:t>Ad, Soyadı, Tarih ve İmza (ve Kaşe)</w:t>
      </w:r>
    </w:p>
    <w:p w:rsidR="00B44DD8" w:rsidRPr="005653B8" w:rsidP="005653B8">
      <w:pPr>
        <w:tabs>
          <w:tab w:val="left" w:pos="3885"/>
        </w:tabs>
        <w:rPr>
          <w:rFonts w:ascii="Arial Narrow" w:hAnsi="Arial Narrow"/>
          <w:sz w:val="22"/>
          <w:szCs w:val="22"/>
        </w:rPr>
      </w:pPr>
    </w:p>
    <w:sectPr w:rsidSect="005653B8">
      <w:headerReference w:type="default" r:id="rId11"/>
      <w:footerReference w:type="default" r:id="rId12"/>
      <w:pgSz w:w="11907" w:h="16840" w:code="9"/>
      <w:pgMar w:top="1256" w:right="1077" w:bottom="1440" w:left="907" w:header="426" w:footer="130" w:gutter="0"/>
      <w:pgNumType w:chapStyle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996"/>
      <w:gridCol w:w="927"/>
    </w:tblGrid>
    <w:tr w:rsidTr="004A5BA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52"/>
      </w:trPr>
      <w:tc>
        <w:tcPr>
          <w:tcW w:w="9067" w:type="dxa"/>
        </w:tcPr>
        <w:p w:rsidR="002F64F6" w:rsidRPr="002C4676" w:rsidP="002F64F6">
          <w:pPr>
            <w:pStyle w:val="Footer"/>
            <w:rPr>
              <w:i/>
              <w:szCs w:val="22"/>
            </w:rPr>
          </w:pPr>
          <w:bookmarkStart w:id="1" w:name="OLE_LINK1"/>
          <w:bookmarkStart w:id="2" w:name="OLE_LINK2"/>
          <w:r w:rsidRPr="002C4676">
            <w:rPr>
              <w:i/>
              <w:szCs w:val="22"/>
            </w:rPr>
            <w:t>KGV-FR-706</w:t>
          </w:r>
          <w:r w:rsidRPr="002C4676">
            <w:rPr>
              <w:i/>
              <w:szCs w:val="22"/>
            </w:rPr>
            <w:t xml:space="preserve"> / Rev </w:t>
          </w:r>
          <w:bookmarkStart w:id="3" w:name="OLE_LINK9"/>
          <w:bookmarkStart w:id="4" w:name="OLE_LINK10"/>
          <w:r w:rsidRPr="002C4676">
            <w:rPr>
              <w:i/>
              <w:szCs w:val="22"/>
            </w:rPr>
            <w:t>0</w:t>
          </w:r>
          <w:r w:rsidRPr="002C4676">
            <w:rPr>
              <w:i/>
              <w:szCs w:val="22"/>
            </w:rPr>
            <w:t xml:space="preserve"> </w:t>
          </w:r>
          <w:bookmarkEnd w:id="1"/>
          <w:bookmarkEnd w:id="2"/>
          <w:bookmarkEnd w:id="3"/>
          <w:bookmarkEnd w:id="4"/>
          <w:r w:rsidRPr="00635D6F">
            <w:rPr>
              <w:i/>
            </w:rPr>
            <w:t xml:space="preserve">/ Yayın Tar </w:t>
          </w:r>
          <w:r w:rsidRPr="00635D6F">
            <w:rPr>
              <w:i/>
            </w:rPr>
            <w:t>20.01.2023</w:t>
          </w:r>
        </w:p>
      </w:tc>
      <w:tc>
        <w:tcPr>
          <w:tcW w:w="933" w:type="dxa"/>
        </w:tcPr>
        <w:sdt>
          <w:sdtPr>
            <w:rPr>
              <w:i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2F64F6" w:rsidRPr="002C4676" w:rsidP="002F64F6">
              <w:pPr>
                <w:pStyle w:val="Footer"/>
                <w:jc w:val="center"/>
                <w:rPr>
                  <w:rFonts w:eastAsiaTheme="minorHAnsi"/>
                  <w:i/>
                  <w:sz w:val="22"/>
                  <w:szCs w:val="22"/>
                  <w:lang w:eastAsia="en-US"/>
                </w:rPr>
              </w:pPr>
              <w:r w:rsidRPr="002C4676">
                <w:rPr>
                  <w:i/>
                </w:rPr>
                <w:t xml:space="preserve"> </w:t>
              </w:r>
              <w:r w:rsidRPr="002C4676">
                <w:rPr>
                  <w:bCs/>
                  <w:i/>
                  <w:sz w:val="24"/>
                  <w:szCs w:val="24"/>
                </w:rPr>
                <w:fldChar w:fldCharType="begin"/>
              </w:r>
              <w:r w:rsidRPr="002C4676">
                <w:rPr>
                  <w:bCs/>
                  <w:i/>
                </w:rPr>
                <w:instrText>PAGE</w:instrText>
              </w:r>
              <w:r w:rsidRPr="002C4676">
                <w:rPr>
                  <w:bCs/>
                  <w:i/>
                  <w:sz w:val="24"/>
                  <w:szCs w:val="24"/>
                </w:rPr>
                <w:fldChar w:fldCharType="separate"/>
              </w:r>
              <w:r w:rsidRPr="002C4676">
                <w:rPr>
                  <w:bCs/>
                  <w:i/>
                  <w:noProof/>
                </w:rPr>
                <w:t>1</w:t>
              </w:r>
              <w:r w:rsidRPr="002C4676">
                <w:rPr>
                  <w:bCs/>
                  <w:i/>
                  <w:sz w:val="24"/>
                  <w:szCs w:val="24"/>
                </w:rPr>
                <w:fldChar w:fldCharType="end"/>
              </w:r>
              <w:r w:rsidRPr="002C4676">
                <w:rPr>
                  <w:i/>
                </w:rPr>
                <w:t xml:space="preserve"> / </w:t>
              </w:r>
              <w:r w:rsidRPr="002C4676">
                <w:rPr>
                  <w:bCs/>
                  <w:i/>
                  <w:sz w:val="24"/>
                  <w:szCs w:val="24"/>
                </w:rPr>
                <w:fldChar w:fldCharType="begin"/>
              </w:r>
              <w:r w:rsidRPr="002C4676">
                <w:rPr>
                  <w:bCs/>
                  <w:i/>
                </w:rPr>
                <w:instrText>NUMPAGES</w:instrText>
              </w:r>
              <w:r w:rsidRPr="002C4676">
                <w:rPr>
                  <w:bCs/>
                  <w:i/>
                  <w:sz w:val="24"/>
                  <w:szCs w:val="24"/>
                </w:rPr>
                <w:fldChar w:fldCharType="separate"/>
              </w:r>
              <w:r w:rsidRPr="002C4676">
                <w:rPr>
                  <w:bCs/>
                  <w:i/>
                  <w:noProof/>
                </w:rPr>
                <w:t>2</w:t>
              </w:r>
              <w:r w:rsidRPr="002C4676">
                <w:rPr>
                  <w:bCs/>
                  <w:i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AB3498" w:rsidRPr="00EC3515" w:rsidP="00A34166">
    <w:pPr>
      <w:pStyle w:val="Footer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7C75">
    <w:pPr>
      <w:pStyle w:val="Header"/>
    </w:pPr>
  </w:p>
  <w:tbl>
    <w:tblPr>
      <w:tblStyle w:val="TableGrid"/>
      <w:tblpPr w:leftFromText="141" w:rightFromText="141" w:vertAnchor="text" w:tblpXSpec="center" w:tblpY="1"/>
      <w:tblOverlap w:val="never"/>
      <w:tblW w:w="10827" w:type="dxa"/>
      <w:tblLayout w:type="fixed"/>
      <w:tblLook w:val="04A0"/>
    </w:tblPr>
    <w:tblGrid>
      <w:gridCol w:w="1895"/>
      <w:gridCol w:w="8932"/>
    </w:tblGrid>
    <w:tr w:rsidTr="009F1EEF">
      <w:tblPrEx>
        <w:tblW w:w="10827" w:type="dxa"/>
        <w:tblLayout w:type="fixed"/>
        <w:tblLook w:val="04A0"/>
      </w:tblPrEx>
      <w:trPr>
        <w:trHeight w:val="1736"/>
      </w:trPr>
      <w:tc>
        <w:tcPr>
          <w:tcW w:w="1895" w:type="dxa"/>
          <w:vAlign w:val="center"/>
        </w:tcPr>
        <w:p w:rsidR="00EF4DF3" w:rsidRPr="006F399A" w:rsidP="001C5221">
          <w:pPr>
            <w:jc w:val="center"/>
          </w:pPr>
          <w:r>
            <w:drawing>
              <wp:inline>
                <wp:extent cx="1028571" cy="504762"/>
                <wp:docPr id="10001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15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571" cy="504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2" w:type="dxa"/>
          <w:vAlign w:val="center"/>
        </w:tcPr>
        <w:p w:rsidR="00EF4DF3" w:rsidRPr="00DB4466" w:rsidP="00EF4DF3">
          <w:pPr>
            <w:pStyle w:val="Header"/>
            <w:jc w:val="center"/>
            <w:rPr>
              <w:rFonts w:ascii="Arial Narrow" w:hAnsi="Arial Narrow"/>
              <w:b/>
              <w:color w:val="595959" w:themeColor="text1" w:themeTint="A6"/>
              <w:sz w:val="32"/>
              <w:szCs w:val="28"/>
            </w:rPr>
          </w:pPr>
          <w:r w:rsidRPr="0005016A">
            <w:rPr>
              <w:rFonts w:ascii="Arial Narrow" w:hAnsi="Arial Narrow"/>
              <w:b/>
              <w:color w:val="404040" w:themeColor="text1" w:themeTint="BF"/>
              <w:sz w:val="36"/>
              <w:szCs w:val="28"/>
            </w:rPr>
            <w:t>TS EN ISO/IEC 17025 Karar Kuralına Göre Uygunluk Değerlendirme Formu</w:t>
          </w:r>
        </w:p>
      </w:tc>
    </w:tr>
  </w:tbl>
  <w:p w:rsidR="00EA7C75">
    <w:pPr>
      <w:pStyle w:val="Header"/>
    </w:pPr>
  </w:p>
  <w:p w:rsidR="00704340" w:rsidRPr="00436BFC" w:rsidP="00436BFC">
    <w:pPr>
      <w:pStyle w:val="Header"/>
      <w:tabs>
        <w:tab w:val="clear" w:pos="9072"/>
        <w:tab w:val="right" w:pos="9781"/>
      </w:tabs>
      <w:ind w:firstLine="284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75EC5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1">
    <w:nsid w:val="057D3425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2">
    <w:nsid w:val="0D2576F7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3">
    <w:nsid w:val="0EDA70A5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4">
    <w:nsid w:val="0F3D5CDD"/>
    <w:multiLevelType w:val="hybridMultilevel"/>
    <w:tmpl w:val="491881C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0831CE0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6">
    <w:nsid w:val="11B02EDF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7">
    <w:nsid w:val="152E3F66"/>
    <w:multiLevelType w:val="hybridMultilevel"/>
    <w:tmpl w:val="4B1CEAB2"/>
    <w:lvl w:ilvl="0">
      <w:start w:val="0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>
    <w:nsid w:val="16A904A1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9">
    <w:nsid w:val="1ADF241D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10">
    <w:nsid w:val="1B6769A5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11">
    <w:nsid w:val="1C5A5603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12">
    <w:nsid w:val="1D370382"/>
    <w:multiLevelType w:val="hybridMultilevel"/>
    <w:tmpl w:val="9036F416"/>
    <w:lvl w:ilvl="0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3">
    <w:nsid w:val="1F330BF6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14">
    <w:nsid w:val="212B2A1F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15">
    <w:nsid w:val="268F6786"/>
    <w:multiLevelType w:val="hybridMultilevel"/>
    <w:tmpl w:val="02F000B0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6B76526"/>
    <w:multiLevelType w:val="hybridMultilevel"/>
    <w:tmpl w:val="BE52C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A037D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18">
    <w:nsid w:val="36010DBF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19">
    <w:nsid w:val="363C5132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20">
    <w:nsid w:val="3768522D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21">
    <w:nsid w:val="37AA2441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22">
    <w:nsid w:val="403C72EA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23">
    <w:nsid w:val="40694F25"/>
    <w:multiLevelType w:val="hybridMultilevel"/>
    <w:tmpl w:val="966E79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2314E"/>
    <w:multiLevelType w:val="hybridMultilevel"/>
    <w:tmpl w:val="F5E6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07F24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26">
    <w:nsid w:val="4AC957EA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27">
    <w:nsid w:val="4CD54372"/>
    <w:multiLevelType w:val="hybridMultilevel"/>
    <w:tmpl w:val="4B705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A4B15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29">
    <w:nsid w:val="545D3884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30">
    <w:nsid w:val="59F0136B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31">
    <w:nsid w:val="5A9F4B92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32">
    <w:nsid w:val="5AC74597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33">
    <w:nsid w:val="5F0D50E0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34">
    <w:nsid w:val="616647D6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35">
    <w:nsid w:val="64E86352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36">
    <w:nsid w:val="695A6878"/>
    <w:multiLevelType w:val="singleLevel"/>
    <w:tmpl w:val="55E484A4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37">
    <w:nsid w:val="6BF7366A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38">
    <w:nsid w:val="6C8038CF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39">
    <w:nsid w:val="6DE06880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40">
    <w:nsid w:val="72574DD3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41">
    <w:nsid w:val="72D52A4A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42">
    <w:nsid w:val="73681E8F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43">
    <w:nsid w:val="73E03C42"/>
    <w:multiLevelType w:val="singleLevel"/>
    <w:tmpl w:val="1674E6A0"/>
    <w:lvl w:ilvl="0">
      <w:start w:val="1"/>
      <w:numFmt w:val="none"/>
      <w:legacy w:legacy="1" w:legacySpace="0" w:legacyIndent="283"/>
      <w:lvlJc w:val="left"/>
      <w:pPr>
        <w:ind w:left="283" w:hanging="283"/>
      </w:pPr>
    </w:lvl>
  </w:abstractNum>
  <w:abstractNum w:abstractNumId="44">
    <w:nsid w:val="74F6538C"/>
    <w:multiLevelType w:val="hybridMultilevel"/>
    <w:tmpl w:val="BF1C44AC"/>
    <w:lvl w:ilvl="0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5">
    <w:nsid w:val="77EF5F2F"/>
    <w:multiLevelType w:val="singleLevel"/>
    <w:tmpl w:val="BF62CC6E"/>
    <w:lvl w:ilvl="0">
      <w:start w:val="1"/>
      <w:numFmt w:val="none"/>
      <w:legacy w:legacy="1" w:legacySpace="0" w:legacyIndent="283"/>
      <w:lvlJc w:val="left"/>
      <w:pPr>
        <w:ind w:left="-1" w:hanging="283"/>
      </w:pPr>
    </w:lvl>
  </w:abstractNum>
  <w:abstractNum w:abstractNumId="46">
    <w:nsid w:val="79950D27"/>
    <w:multiLevelType w:val="hybridMultilevel"/>
    <w:tmpl w:val="6BB0D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33F62"/>
    <w:multiLevelType w:val="hybridMultilevel"/>
    <w:tmpl w:val="04AA602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0"/>
  </w:num>
  <w:num w:numId="4">
    <w:abstractNumId w:val="25"/>
  </w:num>
  <w:num w:numId="5">
    <w:abstractNumId w:val="18"/>
  </w:num>
  <w:num w:numId="6">
    <w:abstractNumId w:val="1"/>
  </w:num>
  <w:num w:numId="7">
    <w:abstractNumId w:val="11"/>
  </w:num>
  <w:num w:numId="8">
    <w:abstractNumId w:val="2"/>
  </w:num>
  <w:num w:numId="9">
    <w:abstractNumId w:val="19"/>
  </w:num>
  <w:num w:numId="10">
    <w:abstractNumId w:val="3"/>
  </w:num>
  <w:num w:numId="11">
    <w:abstractNumId w:val="26"/>
  </w:num>
  <w:num w:numId="12">
    <w:abstractNumId w:val="31"/>
  </w:num>
  <w:num w:numId="13">
    <w:abstractNumId w:val="45"/>
  </w:num>
  <w:num w:numId="14">
    <w:abstractNumId w:val="6"/>
  </w:num>
  <w:num w:numId="15">
    <w:abstractNumId w:val="28"/>
  </w:num>
  <w:num w:numId="16">
    <w:abstractNumId w:val="17"/>
  </w:num>
  <w:num w:numId="17">
    <w:abstractNumId w:val="38"/>
  </w:num>
  <w:num w:numId="18">
    <w:abstractNumId w:val="40"/>
  </w:num>
  <w:num w:numId="19">
    <w:abstractNumId w:val="14"/>
  </w:num>
  <w:num w:numId="20">
    <w:abstractNumId w:val="39"/>
  </w:num>
  <w:num w:numId="21">
    <w:abstractNumId w:val="21"/>
  </w:num>
  <w:num w:numId="22">
    <w:abstractNumId w:val="33"/>
  </w:num>
  <w:num w:numId="23">
    <w:abstractNumId w:val="22"/>
  </w:num>
  <w:num w:numId="24">
    <w:abstractNumId w:val="10"/>
  </w:num>
  <w:num w:numId="25">
    <w:abstractNumId w:val="42"/>
  </w:num>
  <w:num w:numId="26">
    <w:abstractNumId w:val="43"/>
  </w:num>
  <w:num w:numId="27">
    <w:abstractNumId w:val="13"/>
  </w:num>
  <w:num w:numId="28">
    <w:abstractNumId w:val="30"/>
  </w:num>
  <w:num w:numId="29">
    <w:abstractNumId w:val="41"/>
  </w:num>
  <w:num w:numId="30">
    <w:abstractNumId w:val="5"/>
  </w:num>
  <w:num w:numId="31">
    <w:abstractNumId w:val="35"/>
  </w:num>
  <w:num w:numId="32">
    <w:abstractNumId w:val="8"/>
  </w:num>
  <w:num w:numId="33">
    <w:abstractNumId w:val="34"/>
  </w:num>
  <w:num w:numId="34">
    <w:abstractNumId w:val="0"/>
  </w:num>
  <w:num w:numId="35">
    <w:abstractNumId w:val="37"/>
  </w:num>
  <w:num w:numId="36">
    <w:abstractNumId w:val="32"/>
  </w:num>
  <w:num w:numId="37">
    <w:abstractNumId w:val="36"/>
  </w:num>
  <w:num w:numId="38">
    <w:abstractNumId w:val="44"/>
  </w:num>
  <w:num w:numId="39">
    <w:abstractNumId w:val="15"/>
  </w:num>
  <w:num w:numId="40">
    <w:abstractNumId w:val="47"/>
  </w:num>
  <w:num w:numId="41">
    <w:abstractNumId w:val="12"/>
  </w:num>
  <w:num w:numId="42">
    <w:abstractNumId w:val="7"/>
  </w:num>
  <w:num w:numId="43">
    <w:abstractNumId w:val="24"/>
  </w:num>
  <w:num w:numId="44">
    <w:abstractNumId w:val="23"/>
  </w:num>
  <w:num w:numId="45">
    <w:abstractNumId w:val="16"/>
  </w:num>
  <w:num w:numId="46">
    <w:abstractNumId w:val="46"/>
  </w:num>
  <w:num w:numId="47">
    <w:abstractNumId w:val="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71"/>
    <w:rsid w:val="00004569"/>
    <w:rsid w:val="000055D3"/>
    <w:rsid w:val="00022342"/>
    <w:rsid w:val="00025066"/>
    <w:rsid w:val="00026897"/>
    <w:rsid w:val="00032543"/>
    <w:rsid w:val="000374E1"/>
    <w:rsid w:val="000462F3"/>
    <w:rsid w:val="0005016A"/>
    <w:rsid w:val="0005642C"/>
    <w:rsid w:val="00072670"/>
    <w:rsid w:val="0007393C"/>
    <w:rsid w:val="00075F7E"/>
    <w:rsid w:val="00087657"/>
    <w:rsid w:val="00094973"/>
    <w:rsid w:val="000A0D2F"/>
    <w:rsid w:val="000A2A7E"/>
    <w:rsid w:val="000B2CF0"/>
    <w:rsid w:val="000B524E"/>
    <w:rsid w:val="000C3C04"/>
    <w:rsid w:val="000F1CE0"/>
    <w:rsid w:val="00100C4D"/>
    <w:rsid w:val="00103086"/>
    <w:rsid w:val="00104EFF"/>
    <w:rsid w:val="00113200"/>
    <w:rsid w:val="00121A3C"/>
    <w:rsid w:val="0013125F"/>
    <w:rsid w:val="001313CE"/>
    <w:rsid w:val="00134A36"/>
    <w:rsid w:val="001365D0"/>
    <w:rsid w:val="00141D80"/>
    <w:rsid w:val="001432A0"/>
    <w:rsid w:val="001467A8"/>
    <w:rsid w:val="00156ABE"/>
    <w:rsid w:val="00161023"/>
    <w:rsid w:val="00165FC3"/>
    <w:rsid w:val="00171107"/>
    <w:rsid w:val="00182002"/>
    <w:rsid w:val="001914D2"/>
    <w:rsid w:val="0019189C"/>
    <w:rsid w:val="001B08B9"/>
    <w:rsid w:val="001C3E90"/>
    <w:rsid w:val="001C5221"/>
    <w:rsid w:val="001C6E91"/>
    <w:rsid w:val="001D2AB2"/>
    <w:rsid w:val="001D7FA1"/>
    <w:rsid w:val="001E50EE"/>
    <w:rsid w:val="001F006B"/>
    <w:rsid w:val="00201CBD"/>
    <w:rsid w:val="0020496D"/>
    <w:rsid w:val="002108CE"/>
    <w:rsid w:val="00234EA2"/>
    <w:rsid w:val="00247938"/>
    <w:rsid w:val="002713FA"/>
    <w:rsid w:val="002738C6"/>
    <w:rsid w:val="00281B89"/>
    <w:rsid w:val="00296534"/>
    <w:rsid w:val="002A3F6E"/>
    <w:rsid w:val="002A6027"/>
    <w:rsid w:val="002B446C"/>
    <w:rsid w:val="002B4C4B"/>
    <w:rsid w:val="002C15E5"/>
    <w:rsid w:val="002C4676"/>
    <w:rsid w:val="002D1B81"/>
    <w:rsid w:val="002E1583"/>
    <w:rsid w:val="002E1D75"/>
    <w:rsid w:val="002F1A5A"/>
    <w:rsid w:val="002F64F6"/>
    <w:rsid w:val="00304C25"/>
    <w:rsid w:val="00312AB7"/>
    <w:rsid w:val="00320810"/>
    <w:rsid w:val="00351B50"/>
    <w:rsid w:val="00354EC0"/>
    <w:rsid w:val="0035639C"/>
    <w:rsid w:val="0036505A"/>
    <w:rsid w:val="00372A40"/>
    <w:rsid w:val="00382555"/>
    <w:rsid w:val="00395CC6"/>
    <w:rsid w:val="003A515C"/>
    <w:rsid w:val="003B314D"/>
    <w:rsid w:val="003B3F75"/>
    <w:rsid w:val="003C0275"/>
    <w:rsid w:val="00400233"/>
    <w:rsid w:val="00402F96"/>
    <w:rsid w:val="00405FB6"/>
    <w:rsid w:val="004065D5"/>
    <w:rsid w:val="00433E2C"/>
    <w:rsid w:val="00435C69"/>
    <w:rsid w:val="00436BFC"/>
    <w:rsid w:val="004373E9"/>
    <w:rsid w:val="00437639"/>
    <w:rsid w:val="004453B8"/>
    <w:rsid w:val="0044778E"/>
    <w:rsid w:val="00456791"/>
    <w:rsid w:val="00456975"/>
    <w:rsid w:val="00460339"/>
    <w:rsid w:val="00470332"/>
    <w:rsid w:val="004726FE"/>
    <w:rsid w:val="0047686C"/>
    <w:rsid w:val="00486AA8"/>
    <w:rsid w:val="004926D6"/>
    <w:rsid w:val="00493F83"/>
    <w:rsid w:val="004946BE"/>
    <w:rsid w:val="004B5E60"/>
    <w:rsid w:val="004D42A9"/>
    <w:rsid w:val="004E0E25"/>
    <w:rsid w:val="004E360B"/>
    <w:rsid w:val="004E38BC"/>
    <w:rsid w:val="004E38F8"/>
    <w:rsid w:val="004F3389"/>
    <w:rsid w:val="00502F1F"/>
    <w:rsid w:val="00505234"/>
    <w:rsid w:val="0050733D"/>
    <w:rsid w:val="0051030A"/>
    <w:rsid w:val="00511EBA"/>
    <w:rsid w:val="00516BD1"/>
    <w:rsid w:val="00521CD5"/>
    <w:rsid w:val="00523BF4"/>
    <w:rsid w:val="00532060"/>
    <w:rsid w:val="00536ECF"/>
    <w:rsid w:val="00537197"/>
    <w:rsid w:val="00537D3C"/>
    <w:rsid w:val="00547F69"/>
    <w:rsid w:val="005527F8"/>
    <w:rsid w:val="005532B6"/>
    <w:rsid w:val="00554961"/>
    <w:rsid w:val="0056104C"/>
    <w:rsid w:val="005653B8"/>
    <w:rsid w:val="00567CC9"/>
    <w:rsid w:val="0058345C"/>
    <w:rsid w:val="005A5070"/>
    <w:rsid w:val="005A6270"/>
    <w:rsid w:val="005B1FD2"/>
    <w:rsid w:val="005B3C5C"/>
    <w:rsid w:val="005B5939"/>
    <w:rsid w:val="005B5CC4"/>
    <w:rsid w:val="005E0C64"/>
    <w:rsid w:val="005E3717"/>
    <w:rsid w:val="005E7480"/>
    <w:rsid w:val="005E761B"/>
    <w:rsid w:val="005F5AD0"/>
    <w:rsid w:val="00603351"/>
    <w:rsid w:val="0061155E"/>
    <w:rsid w:val="00613AE0"/>
    <w:rsid w:val="00615FB2"/>
    <w:rsid w:val="00621734"/>
    <w:rsid w:val="00625B42"/>
    <w:rsid w:val="00625EA7"/>
    <w:rsid w:val="00635D6F"/>
    <w:rsid w:val="0063608A"/>
    <w:rsid w:val="006379B8"/>
    <w:rsid w:val="006400C6"/>
    <w:rsid w:val="00640827"/>
    <w:rsid w:val="00644754"/>
    <w:rsid w:val="006664FF"/>
    <w:rsid w:val="00673EB3"/>
    <w:rsid w:val="00675348"/>
    <w:rsid w:val="00687ACC"/>
    <w:rsid w:val="00690A7D"/>
    <w:rsid w:val="00692A06"/>
    <w:rsid w:val="00693C65"/>
    <w:rsid w:val="00695C9D"/>
    <w:rsid w:val="006A1FF0"/>
    <w:rsid w:val="006B02E4"/>
    <w:rsid w:val="006B0ACE"/>
    <w:rsid w:val="006B535E"/>
    <w:rsid w:val="006C5521"/>
    <w:rsid w:val="006C689F"/>
    <w:rsid w:val="006D0AA7"/>
    <w:rsid w:val="006D1277"/>
    <w:rsid w:val="006D26BD"/>
    <w:rsid w:val="006E1655"/>
    <w:rsid w:val="006F399A"/>
    <w:rsid w:val="006F4CF4"/>
    <w:rsid w:val="006F6203"/>
    <w:rsid w:val="00702B23"/>
    <w:rsid w:val="00704340"/>
    <w:rsid w:val="00722D7E"/>
    <w:rsid w:val="00722FB1"/>
    <w:rsid w:val="007244D2"/>
    <w:rsid w:val="00724BCA"/>
    <w:rsid w:val="0073617F"/>
    <w:rsid w:val="00742376"/>
    <w:rsid w:val="00762598"/>
    <w:rsid w:val="00766FB3"/>
    <w:rsid w:val="00777533"/>
    <w:rsid w:val="00786A57"/>
    <w:rsid w:val="00797EBB"/>
    <w:rsid w:val="007A67B9"/>
    <w:rsid w:val="007C1F94"/>
    <w:rsid w:val="007C3192"/>
    <w:rsid w:val="007D2865"/>
    <w:rsid w:val="007D2DE1"/>
    <w:rsid w:val="007D3570"/>
    <w:rsid w:val="007D5756"/>
    <w:rsid w:val="007D76EA"/>
    <w:rsid w:val="007E0824"/>
    <w:rsid w:val="007E1457"/>
    <w:rsid w:val="007E2351"/>
    <w:rsid w:val="007E2D6D"/>
    <w:rsid w:val="008001F2"/>
    <w:rsid w:val="00801023"/>
    <w:rsid w:val="008160F1"/>
    <w:rsid w:val="00826433"/>
    <w:rsid w:val="00830370"/>
    <w:rsid w:val="00850910"/>
    <w:rsid w:val="00852DDE"/>
    <w:rsid w:val="00866120"/>
    <w:rsid w:val="008731E3"/>
    <w:rsid w:val="00885478"/>
    <w:rsid w:val="008B1376"/>
    <w:rsid w:val="008D5953"/>
    <w:rsid w:val="008E07DC"/>
    <w:rsid w:val="00900F2A"/>
    <w:rsid w:val="00901541"/>
    <w:rsid w:val="00904A31"/>
    <w:rsid w:val="00905A82"/>
    <w:rsid w:val="00905BEA"/>
    <w:rsid w:val="00907A8E"/>
    <w:rsid w:val="00913EFC"/>
    <w:rsid w:val="00916E2E"/>
    <w:rsid w:val="00954E92"/>
    <w:rsid w:val="00961E60"/>
    <w:rsid w:val="009812BB"/>
    <w:rsid w:val="00992428"/>
    <w:rsid w:val="00994FD6"/>
    <w:rsid w:val="00996611"/>
    <w:rsid w:val="009A2C05"/>
    <w:rsid w:val="009C4FA1"/>
    <w:rsid w:val="009C5281"/>
    <w:rsid w:val="009C5826"/>
    <w:rsid w:val="009D5E2A"/>
    <w:rsid w:val="009E3DD7"/>
    <w:rsid w:val="009F0A78"/>
    <w:rsid w:val="00A005F4"/>
    <w:rsid w:val="00A07D7E"/>
    <w:rsid w:val="00A1011E"/>
    <w:rsid w:val="00A34166"/>
    <w:rsid w:val="00A65670"/>
    <w:rsid w:val="00A66491"/>
    <w:rsid w:val="00A82065"/>
    <w:rsid w:val="00A845C5"/>
    <w:rsid w:val="00A85EE1"/>
    <w:rsid w:val="00A94EFF"/>
    <w:rsid w:val="00AA53AB"/>
    <w:rsid w:val="00AB3498"/>
    <w:rsid w:val="00AC1754"/>
    <w:rsid w:val="00AC42BA"/>
    <w:rsid w:val="00AC59BA"/>
    <w:rsid w:val="00AD4ACF"/>
    <w:rsid w:val="00AD5522"/>
    <w:rsid w:val="00AE3449"/>
    <w:rsid w:val="00AF1F7E"/>
    <w:rsid w:val="00AF23EB"/>
    <w:rsid w:val="00B0526A"/>
    <w:rsid w:val="00B13D07"/>
    <w:rsid w:val="00B14159"/>
    <w:rsid w:val="00B22E84"/>
    <w:rsid w:val="00B24F38"/>
    <w:rsid w:val="00B27371"/>
    <w:rsid w:val="00B42166"/>
    <w:rsid w:val="00B42EEE"/>
    <w:rsid w:val="00B44DD8"/>
    <w:rsid w:val="00B508DD"/>
    <w:rsid w:val="00B50AF7"/>
    <w:rsid w:val="00B73EE8"/>
    <w:rsid w:val="00B755DD"/>
    <w:rsid w:val="00B76090"/>
    <w:rsid w:val="00B9492B"/>
    <w:rsid w:val="00BA0CA0"/>
    <w:rsid w:val="00BB74DD"/>
    <w:rsid w:val="00BC2298"/>
    <w:rsid w:val="00BC5C93"/>
    <w:rsid w:val="00BC6387"/>
    <w:rsid w:val="00BD410D"/>
    <w:rsid w:val="00BE6095"/>
    <w:rsid w:val="00BF7B13"/>
    <w:rsid w:val="00C01439"/>
    <w:rsid w:val="00C10CCB"/>
    <w:rsid w:val="00C20855"/>
    <w:rsid w:val="00C23503"/>
    <w:rsid w:val="00C248C7"/>
    <w:rsid w:val="00C269C1"/>
    <w:rsid w:val="00C35815"/>
    <w:rsid w:val="00C4426A"/>
    <w:rsid w:val="00C4512A"/>
    <w:rsid w:val="00C47511"/>
    <w:rsid w:val="00C615AD"/>
    <w:rsid w:val="00C700F4"/>
    <w:rsid w:val="00C81C26"/>
    <w:rsid w:val="00C87C6F"/>
    <w:rsid w:val="00C90F0B"/>
    <w:rsid w:val="00C917C3"/>
    <w:rsid w:val="00C926AE"/>
    <w:rsid w:val="00C96F4A"/>
    <w:rsid w:val="00CA6845"/>
    <w:rsid w:val="00CB7ED7"/>
    <w:rsid w:val="00CC1783"/>
    <w:rsid w:val="00CC487F"/>
    <w:rsid w:val="00CC5E97"/>
    <w:rsid w:val="00CD285F"/>
    <w:rsid w:val="00CD3D89"/>
    <w:rsid w:val="00D03395"/>
    <w:rsid w:val="00D04142"/>
    <w:rsid w:val="00D16C90"/>
    <w:rsid w:val="00D21A54"/>
    <w:rsid w:val="00D22CE1"/>
    <w:rsid w:val="00D54E9D"/>
    <w:rsid w:val="00D671AC"/>
    <w:rsid w:val="00D717DC"/>
    <w:rsid w:val="00D815BA"/>
    <w:rsid w:val="00D83080"/>
    <w:rsid w:val="00D85061"/>
    <w:rsid w:val="00D86FEA"/>
    <w:rsid w:val="00D879B5"/>
    <w:rsid w:val="00D95BBE"/>
    <w:rsid w:val="00DB4466"/>
    <w:rsid w:val="00DB7239"/>
    <w:rsid w:val="00DD3BE0"/>
    <w:rsid w:val="00DE0071"/>
    <w:rsid w:val="00DE11B0"/>
    <w:rsid w:val="00DE4D42"/>
    <w:rsid w:val="00DF52DD"/>
    <w:rsid w:val="00DF6926"/>
    <w:rsid w:val="00E041D6"/>
    <w:rsid w:val="00E06B53"/>
    <w:rsid w:val="00E30321"/>
    <w:rsid w:val="00E4475E"/>
    <w:rsid w:val="00E45A17"/>
    <w:rsid w:val="00E51682"/>
    <w:rsid w:val="00E51B03"/>
    <w:rsid w:val="00E53D7F"/>
    <w:rsid w:val="00E56BF4"/>
    <w:rsid w:val="00E6648F"/>
    <w:rsid w:val="00E71707"/>
    <w:rsid w:val="00E752A1"/>
    <w:rsid w:val="00E8219B"/>
    <w:rsid w:val="00E824C5"/>
    <w:rsid w:val="00E85E50"/>
    <w:rsid w:val="00E8721B"/>
    <w:rsid w:val="00E9304D"/>
    <w:rsid w:val="00EA3698"/>
    <w:rsid w:val="00EA6A2A"/>
    <w:rsid w:val="00EA7C75"/>
    <w:rsid w:val="00EB30F4"/>
    <w:rsid w:val="00EB6C06"/>
    <w:rsid w:val="00EC12DE"/>
    <w:rsid w:val="00EC3515"/>
    <w:rsid w:val="00ED1852"/>
    <w:rsid w:val="00EE2ED0"/>
    <w:rsid w:val="00EF162E"/>
    <w:rsid w:val="00EF4758"/>
    <w:rsid w:val="00EF4DF3"/>
    <w:rsid w:val="00F06970"/>
    <w:rsid w:val="00F10BCC"/>
    <w:rsid w:val="00F307E5"/>
    <w:rsid w:val="00F3411D"/>
    <w:rsid w:val="00F3670C"/>
    <w:rsid w:val="00F4184C"/>
    <w:rsid w:val="00F45812"/>
    <w:rsid w:val="00F52D9F"/>
    <w:rsid w:val="00F52EA5"/>
    <w:rsid w:val="00F53E5C"/>
    <w:rsid w:val="00F5720A"/>
    <w:rsid w:val="00F64660"/>
    <w:rsid w:val="00F73CE1"/>
    <w:rsid w:val="00F74576"/>
    <w:rsid w:val="00F807E6"/>
    <w:rsid w:val="00F85756"/>
    <w:rsid w:val="00F86867"/>
    <w:rsid w:val="00F87011"/>
    <w:rsid w:val="00F87807"/>
    <w:rsid w:val="00F90625"/>
    <w:rsid w:val="00F90E10"/>
    <w:rsid w:val="00F93102"/>
    <w:rsid w:val="00F931CD"/>
    <w:rsid w:val="00F937CC"/>
    <w:rsid w:val="00F976A2"/>
    <w:rsid w:val="00FB2C2B"/>
    <w:rsid w:val="00FB612E"/>
    <w:rsid w:val="00FC2943"/>
    <w:rsid w:val="00FD310C"/>
    <w:rsid w:val="00FE6D39"/>
    <w:rsid w:val="00FF2FC9"/>
    <w:rsid w:val="00FF5FA5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FAAF768"/>
  <w15:docId w15:val="{603D95F5-AF7F-4276-BB26-76BC6CC9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070"/>
  </w:style>
  <w:style w:type="paragraph" w:styleId="Heading1">
    <w:name w:val="heading 1"/>
    <w:basedOn w:val="Normal"/>
    <w:next w:val="Normal"/>
    <w:qFormat/>
    <w:rsid w:val="005A5070"/>
    <w:pPr>
      <w:keepNext/>
      <w:spacing w:before="20"/>
      <w:outlineLvl w:val="0"/>
    </w:pPr>
    <w:rPr>
      <w:rFonts w:ascii="Arial" w:hAnsi="Arial"/>
      <w:b/>
      <w:sz w:val="13"/>
    </w:rPr>
  </w:style>
  <w:style w:type="paragraph" w:styleId="Heading2">
    <w:name w:val="heading 2"/>
    <w:basedOn w:val="Normal"/>
    <w:next w:val="Normal"/>
    <w:qFormat/>
    <w:rsid w:val="005A5070"/>
    <w:pPr>
      <w:keepNext/>
      <w:spacing w:before="20"/>
      <w:outlineLvl w:val="1"/>
    </w:pPr>
    <w:rPr>
      <w:rFonts w:ascii="Arial" w:hAnsi="Arial"/>
      <w:b/>
      <w:sz w:val="14"/>
      <w:lang w:val="en-GB"/>
    </w:rPr>
  </w:style>
  <w:style w:type="paragraph" w:styleId="Heading3">
    <w:name w:val="heading 3"/>
    <w:basedOn w:val="Normal"/>
    <w:next w:val="Normal"/>
    <w:qFormat/>
    <w:rsid w:val="005A5070"/>
    <w:pPr>
      <w:keepNext/>
      <w:spacing w:before="14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5A5070"/>
    <w:pPr>
      <w:keepNext/>
      <w:spacing w:before="12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5A5070"/>
    <w:pPr>
      <w:keepNext/>
      <w:spacing w:before="160"/>
      <w:jc w:val="center"/>
      <w:outlineLvl w:val="4"/>
    </w:pPr>
    <w:rPr>
      <w:rFonts w:ascii="Arial" w:hAnsi="Arial"/>
      <w:b/>
      <w:spacing w:val="24"/>
      <w:sz w:val="22"/>
    </w:rPr>
  </w:style>
  <w:style w:type="paragraph" w:styleId="Heading6">
    <w:name w:val="heading 6"/>
    <w:basedOn w:val="Normal"/>
    <w:next w:val="Normal"/>
    <w:qFormat/>
    <w:rsid w:val="005A5070"/>
    <w:pPr>
      <w:keepNext/>
      <w:spacing w:before="20" w:line="200" w:lineRule="exact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rsid w:val="005A5070"/>
    <w:pPr>
      <w:keepNext/>
      <w:spacing w:before="20" w:line="200" w:lineRule="exact"/>
      <w:outlineLvl w:val="6"/>
    </w:pPr>
    <w:rPr>
      <w:rFonts w:ascii="Arial" w:hAnsi="Arial"/>
      <w:b/>
      <w:sz w:val="15"/>
    </w:rPr>
  </w:style>
  <w:style w:type="paragraph" w:styleId="Heading8">
    <w:name w:val="heading 8"/>
    <w:basedOn w:val="Normal"/>
    <w:next w:val="Normal"/>
    <w:qFormat/>
    <w:rsid w:val="005A5070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Heading9">
    <w:name w:val="heading 9"/>
    <w:basedOn w:val="Normal"/>
    <w:next w:val="Normal"/>
    <w:qFormat/>
    <w:rsid w:val="005A5070"/>
    <w:pPr>
      <w:keepNext/>
      <w:spacing w:before="60" w:line="240" w:lineRule="atLeast"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5A5070"/>
    <w:pPr>
      <w:pBdr>
        <w:left w:val="single" w:sz="12" w:space="1" w:color="auto"/>
        <w:right w:val="single" w:sz="12" w:space="0" w:color="auto"/>
      </w:pBd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line="360" w:lineRule="auto"/>
      <w:ind w:left="57" w:right="68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5A5070"/>
    <w:rPr>
      <w:rFonts w:ascii="Arial" w:hAnsi="Arial"/>
      <w:b/>
      <w:sz w:val="10"/>
    </w:rPr>
  </w:style>
  <w:style w:type="paragraph" w:styleId="Header">
    <w:name w:val="header"/>
    <w:basedOn w:val="Normal"/>
    <w:link w:val="HeaderChar"/>
    <w:uiPriority w:val="99"/>
    <w:rsid w:val="005A50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A507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5A5070"/>
    <w:pPr>
      <w:spacing w:line="360" w:lineRule="auto"/>
    </w:pPr>
    <w:rPr>
      <w:rFonts w:ascii="Arial" w:hAnsi="Arial"/>
      <w:b/>
    </w:rPr>
  </w:style>
  <w:style w:type="paragraph" w:styleId="BodyTextIndent">
    <w:name w:val="Body Text Indent"/>
    <w:basedOn w:val="Normal"/>
    <w:semiHidden/>
    <w:rsid w:val="005A5070"/>
    <w:pPr>
      <w:spacing w:line="360" w:lineRule="auto"/>
      <w:ind w:left="57"/>
    </w:pPr>
    <w:rPr>
      <w:rFonts w:ascii="Arial" w:hAnsi="Arial"/>
    </w:rPr>
  </w:style>
  <w:style w:type="character" w:styleId="Hyperlink">
    <w:name w:val="Hyperlink"/>
    <w:basedOn w:val="DefaultParagraphFont"/>
    <w:semiHidden/>
    <w:rsid w:val="005A507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A5070"/>
    <w:rPr>
      <w:color w:val="800080"/>
      <w:u w:val="single"/>
    </w:rPr>
  </w:style>
  <w:style w:type="table" w:styleId="TableGrid">
    <w:name w:val="Table Grid"/>
    <w:basedOn w:val="TableNormal"/>
    <w:uiPriority w:val="59"/>
    <w:rsid w:val="0070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2EA5"/>
  </w:style>
  <w:style w:type="paragraph" w:styleId="ListParagraph">
    <w:name w:val="List Paragraph"/>
    <w:basedOn w:val="Normal"/>
    <w:uiPriority w:val="34"/>
    <w:qFormat/>
    <w:rsid w:val="00F52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2B"/>
    <w:rPr>
      <w:rFonts w:ascii="Segoe UI" w:hAnsi="Segoe UI" w:cs="Segoe UI"/>
      <w:sz w:val="18"/>
      <w:szCs w:val="18"/>
    </w:rPr>
  </w:style>
  <w:style w:type="character" w:customStyle="1" w:styleId="shorttext">
    <w:name w:val="short_text"/>
    <w:rsid w:val="00C87C6F"/>
  </w:style>
  <w:style w:type="table" w:styleId="GridTable1Light">
    <w:name w:val="Grid Table 1 Light"/>
    <w:basedOn w:val="TableNormal"/>
    <w:uiPriority w:val="46"/>
    <w:rsid w:val="001610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16102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50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53C9-4A78-4B60-BF4B-804B20E0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BMC Otomotiv San. ve Tic. A.Ş.</vt:lpstr>
      <vt:lpstr>BMC Otomotiv San. ve Tic. A.Ş.</vt:lpstr>
    </vt:vector>
  </TitlesOfParts>
  <Company>BMC Otomotiv San. ve Tic. A.Ş.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BMC Otomotiv San. ve Tic. A.Ş.</dc:title>
  <dc:creator>PLAN1</dc:creator>
  <cp:lastModifiedBy>OZGE KARTAL</cp:lastModifiedBy>
  <cp:revision>3</cp:revision>
  <cp:lastPrinted>2017-04-03T05:45:00Z</cp:lastPrinted>
  <dcterms:created xsi:type="dcterms:W3CDTF">2023-10-05T13:16:00Z</dcterms:created>
  <dcterms:modified xsi:type="dcterms:W3CDTF">2023-10-05T13:22:00Z</dcterms:modified>
</cp:coreProperties>
</file>